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647" w:rsidRDefault="006D46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Дверь 1.-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Эрудитус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9A6398" w:rsidRDefault="004F6EF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Вопросы </w:t>
      </w:r>
      <w:r w:rsidR="00DB4F16">
        <w:rPr>
          <w:rFonts w:ascii="Times New Roman" w:eastAsia="Times New Roman" w:hAnsi="Times New Roman" w:cs="Times New Roman"/>
          <w:b/>
          <w:sz w:val="28"/>
          <w:szCs w:val="28"/>
        </w:rPr>
        <w:t>для ра</w:t>
      </w:r>
      <w:r w:rsidR="00BF10EA">
        <w:rPr>
          <w:rFonts w:ascii="Times New Roman" w:eastAsia="Times New Roman" w:hAnsi="Times New Roman" w:cs="Times New Roman"/>
          <w:b/>
          <w:sz w:val="28"/>
          <w:szCs w:val="28"/>
        </w:rPr>
        <w:t>зминки</w:t>
      </w:r>
    </w:p>
    <w:p w:rsidR="00EF0C58" w:rsidRDefault="00EF0C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Макс- 12 баллов</w:t>
      </w:r>
    </w:p>
    <w:p w:rsidR="009A6398" w:rsidRDefault="009A63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9A6398" w:rsidRPr="004F6EF9" w:rsidRDefault="004F6EF9" w:rsidP="004F6EF9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sz w:val="28"/>
          <w:szCs w:val="28"/>
          <w:highlight w:val="white"/>
        </w:rPr>
        <w:t>Существуют</w:t>
      </w: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довольно мелодичные фамилии. Например, фамилия  Сидоренко. Объясните, почему фамилия Сидоренко мелодичная. Время!</w:t>
      </w: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Внимание! Правильный ответ! Фамилия Сидоренко является мелодичной, так как содержит ноты «си», «до», «ре»</w:t>
      </w:r>
    </w:p>
    <w:p w:rsidR="009A6398" w:rsidRPr="004F6EF9" w:rsidRDefault="009A6398" w:rsidP="004F6E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  <w:u w:val="single"/>
        </w:rPr>
      </w:pPr>
    </w:p>
    <w:p w:rsidR="009A6398" w:rsidRPr="004F6EF9" w:rsidRDefault="004F6EF9" w:rsidP="004F6EF9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Человек при жизни получает  это трижды: два раза абсолютно бесплатно, а на третий ему приходится за это плат</w:t>
      </w:r>
      <w:bookmarkStart w:id="0" w:name="_GoBack"/>
      <w:bookmarkEnd w:id="0"/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ить. О чем идет речь? Время!</w:t>
      </w: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  <w:u w:val="single"/>
        </w:rPr>
      </w:pPr>
      <w:r w:rsidRPr="004F6E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 xml:space="preserve">Внимание! Правильный ответ! </w:t>
      </w:r>
      <w:r w:rsidRPr="004F6EF9"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</w:rPr>
        <w:t>Зубы.</w:t>
      </w:r>
    </w:p>
    <w:p w:rsidR="009A6398" w:rsidRPr="004F6EF9" w:rsidRDefault="009A6398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  <w:u w:val="single"/>
        </w:rPr>
      </w:pPr>
    </w:p>
    <w:p w:rsidR="009A6398" w:rsidRPr="004F6EF9" w:rsidRDefault="004F6EF9" w:rsidP="004F6EF9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Две девушки выпили по стакану </w:t>
      </w:r>
      <w:r w:rsidRPr="004F6EF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сока </w:t>
      </w: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 льдом. Но одна выпила напиток </w:t>
      </w:r>
      <w:r w:rsidRPr="004F6EF9">
        <w:rPr>
          <w:rFonts w:ascii="Times New Roman" w:eastAsia="Times New Roman" w:hAnsi="Times New Roman" w:cs="Times New Roman"/>
          <w:sz w:val="28"/>
          <w:szCs w:val="28"/>
          <w:highlight w:val="white"/>
        </w:rPr>
        <w:t>одним глотком</w:t>
      </w: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а другая растянула удовольствие. Одна из девушек после этого умерла. </w:t>
      </w: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Внимание вопрос! Какая из девушек умерла и почему? Время!</w:t>
      </w: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 xml:space="preserve">Внимание! Правильный ответ! Умерла девушка, которая пила напиток медленно, растягивая удовольствие, так как яд находился во льду. </w:t>
      </w:r>
    </w:p>
    <w:p w:rsidR="009A6398" w:rsidRPr="004F6EF9" w:rsidRDefault="009A6398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9A6398" w:rsidRPr="004F6EF9" w:rsidRDefault="004F6EF9" w:rsidP="004F6E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Советским дворникам укоротили мётлы. Внимание вопрос! Зачем?</w:t>
      </w:r>
    </w:p>
    <w:p w:rsidR="009A6398" w:rsidRPr="004F6EF9" w:rsidRDefault="004F6EF9" w:rsidP="004F6E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Время!</w:t>
      </w: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Внимание! Правильный ответ! Метлы дворникам укоротили для того, чтобы они не отдыхали слишком часто, опершись на них.</w:t>
      </w:r>
    </w:p>
    <w:p w:rsidR="009A6398" w:rsidRPr="004F6EF9" w:rsidRDefault="009A6398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9A6398" w:rsidRPr="004F6EF9" w:rsidRDefault="004F6EF9" w:rsidP="004F6E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Человек живет на 17 этаже. На свой этаж он поднимается в лифте только в дождливую погоду или тогда, кто-нибудь из соседей с ним едет в лифте. Если погода хорошая и он один в лифте, то он едет до 9 этажа, а дальше, до 17-го, идет пешком по лестнице. Почему?    Время!</w:t>
      </w: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Внимание! Правильный ответ! Этот человек маленького роста и не может дотянуться до кнопки 17 этажа, а достает или при помощи зонтика, или при помощи другого высокого человека.</w:t>
      </w:r>
    </w:p>
    <w:p w:rsidR="009A6398" w:rsidRPr="004F6EF9" w:rsidRDefault="009A6398" w:rsidP="004F6E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9A6398" w:rsidRPr="004F6EF9" w:rsidRDefault="004F6EF9" w:rsidP="004F6EF9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Во время первой мировой войны солдаты придумали отпускать ЭТО  в котелок с кипящей водой</w:t>
      </w:r>
      <w:proofErr w:type="gramStart"/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.</w:t>
      </w:r>
      <w:proofErr w:type="gramEnd"/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Назовите</w:t>
      </w:r>
      <w:proofErr w:type="gramStart"/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,</w:t>
      </w:r>
      <w:proofErr w:type="gramEnd"/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что это? И объясните, для чего использовался бинт?</w:t>
      </w:r>
    </w:p>
    <w:p w:rsidR="009A6398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Внимание! Правильный ответ! Речь идет о чае, который заворачивали в бинт, чтобы заварка не попадала в рот, аналог современных чайных пакетиков.</w:t>
      </w:r>
    </w:p>
    <w:p w:rsidR="00BF10EA" w:rsidRPr="004F6EF9" w:rsidRDefault="00BF10EA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 7. Люди, приезжавшие в одну деревушку, часто удивлялись местному </w:t>
      </w:r>
      <w:r w:rsidRPr="004F6EF9">
        <w:rPr>
          <w:rFonts w:ascii="Times New Roman" w:eastAsia="Times New Roman" w:hAnsi="Times New Roman" w:cs="Times New Roman"/>
          <w:sz w:val="28"/>
          <w:szCs w:val="28"/>
          <w:highlight w:val="white"/>
        </w:rPr>
        <w:t>жителю</w:t>
      </w: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 Когда ему предлагали выбор между блестящей 50-центовой монетой и мятой пятидолларовой купюрой, он всегда выбирал монету, хотя она стоила вдесятеро меньше купюры. Почему он так поступал? Время!</w:t>
      </w:r>
    </w:p>
    <w:p w:rsidR="00BF10EA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 xml:space="preserve">Внимание! Правильный ответ! </w:t>
      </w:r>
      <w:r w:rsidRPr="004F6EF9"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</w:rPr>
        <w:t>Мужчина</w:t>
      </w:r>
      <w:r w:rsidRPr="004F6E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 xml:space="preserve"> был не так глуп: он понимал, что пока он будет выбирать монету, люди будут предлагать ему деньги на выбор, а если он выберет купюру, предложение денег прекратится, и он не будет получать ничего</w:t>
      </w:r>
      <w:r w:rsidRPr="004F6E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8. </w:t>
      </w: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 древней китайской книге сказано: «50-летний человек может ходить, опираясь на трость, только у себя дома. 60-летний – только в своем городе. 70-летний – везде, где он хочет. 80-летний может прийти с палочкой даже во дворец императора.</w:t>
      </w: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 что сказано в этой книге о 90-летнем старце? Время!</w:t>
      </w: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Внимание, правильный ответ! К 90-летнему старику император должен прийти сам.</w:t>
      </w:r>
    </w:p>
    <w:p w:rsidR="009A6398" w:rsidRPr="004F6EF9" w:rsidRDefault="009A6398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9. </w:t>
      </w: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Китайцы считают, что ЭТО похоже на хвост золотой рыбки. Чем больше и пышнее этот хвост, тем добрее и радушнее человек. Что китайцы называют хвостом золотой рыбки? Время!</w:t>
      </w: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Внимание, правильный ответ! Хвостом золотой рыбки китайцы называют морщинки в уголках глаз.</w:t>
      </w:r>
    </w:p>
    <w:p w:rsidR="009A6398" w:rsidRPr="004F6EF9" w:rsidRDefault="009A6398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</w:rPr>
      </w:pP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10. </w:t>
      </w: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Эта традиция зародилась еще в 13 веке в германии. Немцы верили, что в этот день дым доносит желания человека прямо к Богу. О какой традиции идет речь? Время!</w:t>
      </w: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 xml:space="preserve">Внимание, правильный ответ! Традиция задувать свечи на праздничном торте в день </w:t>
      </w:r>
    </w:p>
    <w:p w:rsidR="009A6398" w:rsidRPr="004F6EF9" w:rsidRDefault="009A6398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  <w:u w:val="single"/>
        </w:rPr>
      </w:pP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11. </w:t>
      </w: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Что японский ученый </w:t>
      </w:r>
      <w:proofErr w:type="spellStart"/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ЮкитироНакая</w:t>
      </w:r>
      <w:proofErr w:type="spellEnd"/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назвал письмом с небес, написанным тайными иероглифами. Время!</w:t>
      </w: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Внимание, правильный ответ! Это снежинки!</w:t>
      </w:r>
    </w:p>
    <w:p w:rsidR="009A6398" w:rsidRPr="004F6EF9" w:rsidRDefault="009A6398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12. </w:t>
      </w:r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Уровень воды в пресноводном озере </w:t>
      </w:r>
      <w:proofErr w:type="spellStart"/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Баринго</w:t>
      </w:r>
      <w:proofErr w:type="spellEnd"/>
      <w:r w:rsidRPr="004F6EF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Кении в самые жаркие дни не опускается, а поднимается. Из-за чего это происходит? Время!</w:t>
      </w:r>
    </w:p>
    <w:p w:rsidR="009A6398" w:rsidRPr="004F6EF9" w:rsidRDefault="004F6EF9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 w:rsidRPr="004F6E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Внимание, правильный ответ! Уровень воды поднимается из-за того, что животные приходят в жару туда купаться. А один бегемот весит около 3 тонн.</w:t>
      </w:r>
    </w:p>
    <w:p w:rsidR="009A6398" w:rsidRPr="004F6EF9" w:rsidRDefault="009A6398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9A6398" w:rsidRPr="004F6EF9" w:rsidRDefault="009A6398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9A6398" w:rsidRDefault="009A6398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BF10EA" w:rsidRDefault="00BF10EA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BF10EA" w:rsidRDefault="00BF10EA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BF10EA" w:rsidRDefault="00BF10EA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BF10EA" w:rsidRDefault="00BF10EA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BF10EA" w:rsidRPr="00E32933" w:rsidRDefault="00BF10EA" w:rsidP="00BF10E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Бланк ответов</w:t>
      </w:r>
    </w:p>
    <w:p w:rsidR="00BF10EA" w:rsidRDefault="00BF10EA" w:rsidP="00BF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BF10EA" w:rsidRDefault="00BF10EA" w:rsidP="00BF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BF10EA" w:rsidTr="00A8536A">
        <w:tc>
          <w:tcPr>
            <w:tcW w:w="1014" w:type="dxa"/>
          </w:tcPr>
          <w:p w:rsidR="00BF10EA" w:rsidRPr="00E32933" w:rsidRDefault="00BF10EA" w:rsidP="00BF10EA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BF10EA" w:rsidRPr="00E32933" w:rsidRDefault="00BF10EA" w:rsidP="00BF10EA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BF10EA" w:rsidRPr="00E32933" w:rsidRDefault="00BF10EA" w:rsidP="00BF10EA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BF10EA" w:rsidRPr="00E32933" w:rsidRDefault="00BF10EA" w:rsidP="00BF10EA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BF10EA" w:rsidRPr="00E32933" w:rsidRDefault="00BF10EA" w:rsidP="00BF10EA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BF10EA" w:rsidRPr="00E32933" w:rsidRDefault="00BF10EA" w:rsidP="00BF10EA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BF10EA" w:rsidRPr="00E32933" w:rsidRDefault="00BF10EA" w:rsidP="00BF10EA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BF10EA" w:rsidRPr="00E32933" w:rsidRDefault="00BF10EA" w:rsidP="00BF10EA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BF10EA" w:rsidRPr="00E32933" w:rsidRDefault="00BF10EA" w:rsidP="00BF10EA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</w:tcPr>
          <w:p w:rsidR="00BF10EA" w:rsidRPr="00E32933" w:rsidRDefault="00BF10EA" w:rsidP="00BF10EA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385C" w:rsidTr="00522F84">
        <w:tc>
          <w:tcPr>
            <w:tcW w:w="1014" w:type="dxa"/>
          </w:tcPr>
          <w:p w:rsidR="00D5385C" w:rsidRPr="00E32933" w:rsidRDefault="00D5385C" w:rsidP="00BF10EA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</w:tcPr>
          <w:p w:rsidR="00D5385C" w:rsidRPr="00E32933" w:rsidRDefault="00D5385C" w:rsidP="00BF10EA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7" w:type="dxa"/>
            <w:gridSpan w:val="8"/>
          </w:tcPr>
          <w:p w:rsidR="00D5385C" w:rsidRPr="00E32933" w:rsidRDefault="00D5385C" w:rsidP="00BF10EA">
            <w:pPr>
              <w:pStyle w:val="a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F10EA" w:rsidTr="00A8536A">
        <w:tc>
          <w:tcPr>
            <w:tcW w:w="9571" w:type="dxa"/>
            <w:gridSpan w:val="10"/>
          </w:tcPr>
          <w:p w:rsidR="00BF10EA" w:rsidRDefault="00BF10EA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BF10EA" w:rsidRDefault="00BF10EA" w:rsidP="00BF1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10EA" w:rsidRDefault="00BF10EA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BF10EA" w:rsidRPr="00E32933" w:rsidRDefault="00BF10EA" w:rsidP="00BF10E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BF10EA" w:rsidRDefault="00BF10EA" w:rsidP="00BF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BF10EA" w:rsidRDefault="00BF10EA" w:rsidP="00BF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BF10EA" w:rsidTr="00A8536A">
        <w:tc>
          <w:tcPr>
            <w:tcW w:w="1014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2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385C" w:rsidTr="00E314AF">
        <w:tc>
          <w:tcPr>
            <w:tcW w:w="1014" w:type="dxa"/>
          </w:tcPr>
          <w:p w:rsidR="00D5385C" w:rsidRPr="006200D0" w:rsidRDefault="00D5385C" w:rsidP="006200D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D5385C" w:rsidRPr="006200D0" w:rsidRDefault="00D5385C" w:rsidP="006200D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07" w:type="dxa"/>
            <w:gridSpan w:val="8"/>
          </w:tcPr>
          <w:p w:rsidR="00D5385C" w:rsidRPr="00E32933" w:rsidRDefault="00D5385C" w:rsidP="00D5385C">
            <w:pPr>
              <w:pStyle w:val="a5"/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F10EA" w:rsidTr="00A8536A">
        <w:tc>
          <w:tcPr>
            <w:tcW w:w="9571" w:type="dxa"/>
            <w:gridSpan w:val="10"/>
          </w:tcPr>
          <w:p w:rsidR="00BF10EA" w:rsidRDefault="00BF10EA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BF10EA" w:rsidRDefault="00BF10EA" w:rsidP="00BF1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10EA" w:rsidRDefault="00BF10EA" w:rsidP="00BF10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BF10EA" w:rsidRPr="00E32933" w:rsidRDefault="00BF10EA" w:rsidP="00BF10E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BF10EA" w:rsidRDefault="00BF10EA" w:rsidP="00BF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BF10EA" w:rsidRDefault="00BF10EA" w:rsidP="00BF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BF10EA" w:rsidTr="00A8536A">
        <w:tc>
          <w:tcPr>
            <w:tcW w:w="1014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2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385C" w:rsidTr="00420318">
        <w:tc>
          <w:tcPr>
            <w:tcW w:w="1014" w:type="dxa"/>
          </w:tcPr>
          <w:p w:rsidR="00D5385C" w:rsidRPr="006200D0" w:rsidRDefault="00D5385C" w:rsidP="006200D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D5385C" w:rsidRPr="006200D0" w:rsidRDefault="00D5385C" w:rsidP="006200D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07" w:type="dxa"/>
            <w:gridSpan w:val="8"/>
          </w:tcPr>
          <w:p w:rsidR="00D5385C" w:rsidRPr="00E32933" w:rsidRDefault="00D5385C" w:rsidP="00D5385C">
            <w:pPr>
              <w:pStyle w:val="a5"/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F10EA" w:rsidTr="00A8536A">
        <w:tc>
          <w:tcPr>
            <w:tcW w:w="9571" w:type="dxa"/>
            <w:gridSpan w:val="10"/>
          </w:tcPr>
          <w:p w:rsidR="00BF10EA" w:rsidRDefault="00BF10EA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BF10EA" w:rsidRDefault="00BF10EA" w:rsidP="00BF1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10EA" w:rsidRDefault="00BF10EA" w:rsidP="00BF10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BF10EA" w:rsidRPr="00E32933" w:rsidRDefault="00BF10EA" w:rsidP="00BF10E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BF10EA" w:rsidRDefault="00BF10EA" w:rsidP="00BF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BF10EA" w:rsidRDefault="00BF10EA" w:rsidP="00BF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BF10EA" w:rsidTr="00A8536A">
        <w:tc>
          <w:tcPr>
            <w:tcW w:w="1014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2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385C" w:rsidTr="00C96775">
        <w:tc>
          <w:tcPr>
            <w:tcW w:w="1014" w:type="dxa"/>
          </w:tcPr>
          <w:p w:rsidR="00D5385C" w:rsidRPr="006200D0" w:rsidRDefault="00D5385C" w:rsidP="006200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D5385C" w:rsidRPr="006200D0" w:rsidRDefault="00D5385C" w:rsidP="006200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07" w:type="dxa"/>
            <w:gridSpan w:val="8"/>
          </w:tcPr>
          <w:p w:rsidR="00D5385C" w:rsidRPr="00E32933" w:rsidRDefault="00D5385C" w:rsidP="00D5385C">
            <w:pPr>
              <w:pStyle w:val="a5"/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F10EA" w:rsidTr="00A8536A">
        <w:tc>
          <w:tcPr>
            <w:tcW w:w="9571" w:type="dxa"/>
            <w:gridSpan w:val="10"/>
          </w:tcPr>
          <w:p w:rsidR="00BF10EA" w:rsidRDefault="00BF10EA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BF10EA" w:rsidRDefault="00BF10EA" w:rsidP="00BF1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10EA" w:rsidRDefault="00BF10EA" w:rsidP="00BF10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BF10EA" w:rsidRPr="00E32933" w:rsidRDefault="00BF10EA" w:rsidP="00BF10E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BF10EA" w:rsidRDefault="00BF10EA" w:rsidP="00BF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BF10EA" w:rsidRDefault="00BF10EA" w:rsidP="00BF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BF10EA" w:rsidTr="00A8536A">
        <w:tc>
          <w:tcPr>
            <w:tcW w:w="1014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2" w:type="dxa"/>
          </w:tcPr>
          <w:p w:rsidR="00BF10EA" w:rsidRPr="006200D0" w:rsidRDefault="00BF10EA" w:rsidP="006200D0">
            <w:pPr>
              <w:pStyle w:val="a5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385C" w:rsidTr="002B33BC">
        <w:tc>
          <w:tcPr>
            <w:tcW w:w="1014" w:type="dxa"/>
          </w:tcPr>
          <w:p w:rsidR="00D5385C" w:rsidRPr="006200D0" w:rsidRDefault="00D5385C" w:rsidP="006200D0">
            <w:pPr>
              <w:pStyle w:val="a5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D5385C" w:rsidRPr="006200D0" w:rsidRDefault="00D5385C" w:rsidP="006200D0">
            <w:pPr>
              <w:pStyle w:val="a5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07" w:type="dxa"/>
            <w:gridSpan w:val="8"/>
          </w:tcPr>
          <w:p w:rsidR="00D5385C" w:rsidRPr="00E32933" w:rsidRDefault="00D5385C" w:rsidP="00D5385C">
            <w:pPr>
              <w:pStyle w:val="a5"/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F10EA" w:rsidTr="00A8536A">
        <w:tc>
          <w:tcPr>
            <w:tcW w:w="9571" w:type="dxa"/>
            <w:gridSpan w:val="10"/>
          </w:tcPr>
          <w:p w:rsidR="00BF10EA" w:rsidRDefault="00BF10EA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BF10EA" w:rsidRDefault="00BF10EA" w:rsidP="00BF1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85C" w:rsidRDefault="00D5385C" w:rsidP="00BF1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85C" w:rsidRDefault="00D5385C" w:rsidP="00BF1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85C" w:rsidRDefault="00D5385C" w:rsidP="00BF1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85C" w:rsidRDefault="00D5385C" w:rsidP="00BF1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85C" w:rsidRDefault="00D5385C" w:rsidP="00BF1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85C" w:rsidRPr="00E32933" w:rsidRDefault="00D5385C" w:rsidP="00D538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Бланк ответов</w:t>
      </w:r>
    </w:p>
    <w:p w:rsidR="00D5385C" w:rsidRDefault="00D5385C" w:rsidP="00D5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D5385C" w:rsidRDefault="00D5385C" w:rsidP="00D5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D5385C" w:rsidTr="00A8536A">
        <w:tc>
          <w:tcPr>
            <w:tcW w:w="1014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2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385C" w:rsidTr="00EC7E24">
        <w:tc>
          <w:tcPr>
            <w:tcW w:w="1014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07" w:type="dxa"/>
            <w:gridSpan w:val="8"/>
          </w:tcPr>
          <w:p w:rsidR="00D5385C" w:rsidRPr="00E32933" w:rsidRDefault="00D5385C" w:rsidP="00D5385C">
            <w:pPr>
              <w:pStyle w:val="a5"/>
              <w:spacing w:after="0" w:line="240" w:lineRule="auto"/>
              <w:ind w:left="21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385C" w:rsidTr="00A8536A">
        <w:tc>
          <w:tcPr>
            <w:tcW w:w="9571" w:type="dxa"/>
            <w:gridSpan w:val="10"/>
          </w:tcPr>
          <w:p w:rsidR="00D5385C" w:rsidRDefault="00D5385C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D5385C" w:rsidRDefault="00D5385C" w:rsidP="00D538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85C" w:rsidRDefault="00D5385C" w:rsidP="00D538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D5385C" w:rsidRPr="00E32933" w:rsidRDefault="00D5385C" w:rsidP="00D538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329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Бланк ответов</w:t>
      </w:r>
    </w:p>
    <w:p w:rsidR="00D5385C" w:rsidRDefault="00D5385C" w:rsidP="00D5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Команда_____________________________________________________</w:t>
      </w:r>
    </w:p>
    <w:p w:rsidR="00D5385C" w:rsidRDefault="00D5385C" w:rsidP="00D5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014"/>
        <w:gridCol w:w="950"/>
        <w:gridCol w:w="950"/>
        <w:gridCol w:w="950"/>
        <w:gridCol w:w="951"/>
        <w:gridCol w:w="951"/>
        <w:gridCol w:w="951"/>
        <w:gridCol w:w="951"/>
        <w:gridCol w:w="951"/>
        <w:gridCol w:w="952"/>
      </w:tblGrid>
      <w:tr w:rsidR="00D5385C" w:rsidTr="00A8536A">
        <w:tc>
          <w:tcPr>
            <w:tcW w:w="1014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2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385C" w:rsidTr="00A90BB7">
        <w:tc>
          <w:tcPr>
            <w:tcW w:w="1014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</w:tcPr>
          <w:p w:rsidR="00D5385C" w:rsidRPr="00D5385C" w:rsidRDefault="00D5385C" w:rsidP="00D5385C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07" w:type="dxa"/>
            <w:gridSpan w:val="8"/>
          </w:tcPr>
          <w:p w:rsidR="00D5385C" w:rsidRPr="00E32933" w:rsidRDefault="00D5385C" w:rsidP="00D5385C">
            <w:pPr>
              <w:pStyle w:val="a5"/>
              <w:spacing w:after="0" w:line="240" w:lineRule="auto"/>
              <w:ind w:left="21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385C" w:rsidTr="00A8536A">
        <w:tc>
          <w:tcPr>
            <w:tcW w:w="9571" w:type="dxa"/>
            <w:gridSpan w:val="10"/>
          </w:tcPr>
          <w:p w:rsidR="00D5385C" w:rsidRDefault="00D5385C" w:rsidP="00A853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</w:tr>
    </w:tbl>
    <w:p w:rsidR="00D5385C" w:rsidRDefault="00D5385C" w:rsidP="00D538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85C" w:rsidRDefault="00D5385C" w:rsidP="00D538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D5385C" w:rsidRDefault="00D5385C" w:rsidP="00BF1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85C" w:rsidRDefault="00D5385C" w:rsidP="00BF1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10EA" w:rsidRDefault="00BF10EA" w:rsidP="00BF10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BF10EA" w:rsidRDefault="00BF10EA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BF10EA" w:rsidRDefault="00BF10EA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BF10EA" w:rsidRPr="004F6EF9" w:rsidRDefault="00BF10EA" w:rsidP="004F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</w:p>
    <w:p w:rsidR="00DB4F16" w:rsidRDefault="00DB4F16">
      <w:pPr>
        <w:rPr>
          <w:rFonts w:ascii="Times New Roman" w:eastAsia="Times New Roman" w:hAnsi="Times New Roman" w:cs="Times New Roman"/>
          <w:sz w:val="28"/>
          <w:szCs w:val="28"/>
        </w:rPr>
        <w:sectPr w:rsidR="00DB4F16" w:rsidSect="007F3CD4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DB4F16" w:rsidRDefault="00DB4F16" w:rsidP="00DB4F16">
      <w:pPr>
        <w:jc w:val="center"/>
        <w:rPr>
          <w:rFonts w:ascii="Times New Roman" w:eastAsia="Times New Roman" w:hAnsi="Times New Roman" w:cs="Times New Roman"/>
          <w:sz w:val="200"/>
          <w:szCs w:val="200"/>
        </w:rPr>
      </w:pPr>
      <w:r w:rsidRPr="00DB4F16">
        <w:rPr>
          <w:rFonts w:ascii="Times New Roman" w:eastAsia="Times New Roman" w:hAnsi="Times New Roman" w:cs="Times New Roman"/>
          <w:sz w:val="200"/>
          <w:szCs w:val="200"/>
        </w:rPr>
        <w:lastRenderedPageBreak/>
        <w:sym w:font="Symbol" w:char="F049"/>
      </w:r>
      <w:r>
        <w:rPr>
          <w:rFonts w:ascii="Times New Roman" w:eastAsia="Times New Roman" w:hAnsi="Times New Roman" w:cs="Times New Roman"/>
          <w:sz w:val="200"/>
          <w:szCs w:val="200"/>
        </w:rPr>
        <w:t xml:space="preserve"> </w:t>
      </w:r>
    </w:p>
    <w:p w:rsidR="009A6398" w:rsidRPr="00EC42A8" w:rsidRDefault="00EC42A8" w:rsidP="00EC42A8">
      <w:pPr>
        <w:jc w:val="center"/>
        <w:rPr>
          <w:rFonts w:ascii="Times New Roman" w:eastAsia="Times New Roman" w:hAnsi="Times New Roman" w:cs="Times New Roman"/>
          <w:sz w:val="200"/>
          <w:szCs w:val="200"/>
        </w:rPr>
      </w:pPr>
      <w:r>
        <w:rPr>
          <w:rFonts w:ascii="Times New Roman" w:eastAsia="Times New Roman" w:hAnsi="Times New Roman" w:cs="Times New Roman"/>
          <w:sz w:val="200"/>
          <w:szCs w:val="200"/>
        </w:rPr>
        <w:t>ДВЕРЬ</w:t>
      </w:r>
    </w:p>
    <w:p w:rsidR="00DB4F16" w:rsidRPr="00DB4F16" w:rsidRDefault="00ED7295" w:rsidP="00DB4F16">
      <w:pPr>
        <w:jc w:val="center"/>
        <w:rPr>
          <w:rFonts w:ascii="Times New Roman" w:eastAsia="Times New Roman" w:hAnsi="Times New Roman" w:cs="Times New Roman"/>
          <w:sz w:val="200"/>
          <w:szCs w:val="200"/>
        </w:rPr>
      </w:pPr>
      <w:r>
        <w:rPr>
          <w:rFonts w:ascii="Times New Roman" w:eastAsia="Times New Roman" w:hAnsi="Times New Roman" w:cs="Times New Roman"/>
          <w:sz w:val="200"/>
          <w:szCs w:val="200"/>
        </w:rPr>
        <w:t xml:space="preserve">ЭРУДИТУС </w:t>
      </w:r>
    </w:p>
    <w:sectPr w:rsidR="00DB4F16" w:rsidRPr="00DB4F16" w:rsidSect="00DB4F16">
      <w:pgSz w:w="16838" w:h="11906" w:orient="landscape"/>
      <w:pgMar w:top="1701" w:right="1134" w:bottom="850" w:left="1134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47839"/>
    <w:multiLevelType w:val="hybridMultilevel"/>
    <w:tmpl w:val="F35CA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B1308"/>
    <w:multiLevelType w:val="multilevel"/>
    <w:tmpl w:val="92DC9B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411610D"/>
    <w:multiLevelType w:val="hybridMultilevel"/>
    <w:tmpl w:val="F5C6607E"/>
    <w:lvl w:ilvl="0" w:tplc="06E85E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45F81"/>
    <w:multiLevelType w:val="hybridMultilevel"/>
    <w:tmpl w:val="2988A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14EEC"/>
    <w:multiLevelType w:val="hybridMultilevel"/>
    <w:tmpl w:val="E1286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51DF4"/>
    <w:multiLevelType w:val="hybridMultilevel"/>
    <w:tmpl w:val="BE2C0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04D26"/>
    <w:multiLevelType w:val="hybridMultilevel"/>
    <w:tmpl w:val="D3C23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060EC"/>
    <w:multiLevelType w:val="hybridMultilevel"/>
    <w:tmpl w:val="2BCA339A"/>
    <w:lvl w:ilvl="0" w:tplc="06E85E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6398"/>
    <w:rsid w:val="000C5429"/>
    <w:rsid w:val="00136AF8"/>
    <w:rsid w:val="00343B0B"/>
    <w:rsid w:val="004F6EF9"/>
    <w:rsid w:val="006200D0"/>
    <w:rsid w:val="006D4647"/>
    <w:rsid w:val="007F3CD4"/>
    <w:rsid w:val="009A6398"/>
    <w:rsid w:val="00AE6F4A"/>
    <w:rsid w:val="00BF10EA"/>
    <w:rsid w:val="00D5385C"/>
    <w:rsid w:val="00D55047"/>
    <w:rsid w:val="00DB4F16"/>
    <w:rsid w:val="00E012C5"/>
    <w:rsid w:val="00E03F1C"/>
    <w:rsid w:val="00EC42A8"/>
    <w:rsid w:val="00ED7295"/>
    <w:rsid w:val="00EF0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3CD4"/>
  </w:style>
  <w:style w:type="paragraph" w:styleId="1">
    <w:name w:val="heading 1"/>
    <w:basedOn w:val="a"/>
    <w:next w:val="a"/>
    <w:rsid w:val="007F3CD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F3CD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F3CD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F3CD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F3CD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7F3CD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F3CD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F3CD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7F3CD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BF1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6">
    <w:name w:val="Table Grid"/>
    <w:basedOn w:val="a1"/>
    <w:uiPriority w:val="39"/>
    <w:rsid w:val="00BF10EA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539AE-8733-4BED-8FA3-2500C7E48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2024-06-25T08:10:00Z</cp:lastPrinted>
  <dcterms:created xsi:type="dcterms:W3CDTF">2024-03-26T16:16:00Z</dcterms:created>
  <dcterms:modified xsi:type="dcterms:W3CDTF">2024-06-25T08:11:00Z</dcterms:modified>
</cp:coreProperties>
</file>